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213E7" w14:textId="13B73EBC" w:rsidR="009F45CB" w:rsidRPr="004F3484" w:rsidRDefault="009F45CB" w:rsidP="009F45CB">
      <w:pPr>
        <w:rPr>
          <w:rFonts w:ascii="Times New Roman" w:hAnsi="Times New Roman" w:cs="Times New Roman"/>
          <w:b/>
          <w:sz w:val="32"/>
          <w:u w:val="single"/>
          <w:lang w:val="en-GB"/>
        </w:rPr>
      </w:pPr>
      <w:bookmarkStart w:id="0" w:name="_GoBack"/>
      <w:bookmarkEnd w:id="0"/>
      <w:r w:rsidRPr="004F3484">
        <w:rPr>
          <w:rFonts w:ascii="Times New Roman" w:hAnsi="Times New Roman" w:cs="Times New Roman"/>
          <w:b/>
          <w:szCs w:val="20"/>
          <w:u w:val="single"/>
        </w:rPr>
        <w:t>Endocarditis</w:t>
      </w:r>
      <w:r w:rsidR="00F9431C">
        <w:rPr>
          <w:rFonts w:ascii="Times New Roman" w:hAnsi="Times New Roman" w:cs="Times New Roman"/>
          <w:b/>
          <w:szCs w:val="20"/>
          <w:u w:val="single"/>
        </w:rPr>
        <w:t xml:space="preserve"> &amp; Sudden Cardiac Death</w:t>
      </w:r>
    </w:p>
    <w:p w14:paraId="5DE768CD" w14:textId="39E2ABDD" w:rsidR="009F45CB" w:rsidRPr="009F45CB" w:rsidRDefault="009F4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Susanna Cooper, Kathryn </w:t>
      </w:r>
      <w:r w:rsidR="00520F68">
        <w:rPr>
          <w:rFonts w:ascii="Times New Roman" w:hAnsi="Times New Roman" w:cs="Times New Roman"/>
        </w:rPr>
        <w:t xml:space="preserve">J. </w:t>
      </w:r>
      <w:r>
        <w:rPr>
          <w:rFonts w:ascii="Times New Roman" w:hAnsi="Times New Roman" w:cs="Times New Roman"/>
        </w:rPr>
        <w:t>Griffin, Joseph Westaby, Mary N. Sheppard</w:t>
      </w:r>
    </w:p>
    <w:p w14:paraId="1BF631EE" w14:textId="77777777" w:rsidR="009F45CB" w:rsidRDefault="009F45CB">
      <w:pPr>
        <w:rPr>
          <w:rFonts w:ascii="Times New Roman" w:hAnsi="Times New Roman" w:cs="Times New Roman"/>
          <w:b/>
        </w:rPr>
      </w:pPr>
    </w:p>
    <w:p w14:paraId="713B82DD" w14:textId="5E7CB79E" w:rsidR="006F7320" w:rsidRPr="009F45CB" w:rsidRDefault="00187AAD" w:rsidP="009168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Background:</w:t>
      </w:r>
      <w:r w:rsidR="009F45CB">
        <w:rPr>
          <w:rFonts w:ascii="Times New Roman" w:hAnsi="Times New Roman" w:cs="Times New Roman"/>
          <w:b/>
        </w:rPr>
        <w:t xml:space="preserve"> </w:t>
      </w:r>
      <w:r w:rsidR="00520F68">
        <w:rPr>
          <w:rFonts w:ascii="Times New Roman" w:hAnsi="Times New Roman" w:cs="Times New Roman"/>
        </w:rPr>
        <w:t>Endocarditis</w:t>
      </w:r>
      <w:r w:rsidR="00F641C7">
        <w:rPr>
          <w:rFonts w:ascii="Times New Roman" w:hAnsi="Times New Roman" w:cs="Times New Roman"/>
        </w:rPr>
        <w:t xml:space="preserve"> is growing in incidence due to increased interventions, valve replacements and immunosuppression. </w:t>
      </w:r>
      <w:r w:rsidR="00432BB9">
        <w:rPr>
          <w:rFonts w:ascii="Times New Roman" w:hAnsi="Times New Roman" w:cs="Times New Roman"/>
        </w:rPr>
        <w:t xml:space="preserve">It </w:t>
      </w:r>
      <w:r w:rsidR="00F641C7">
        <w:rPr>
          <w:rFonts w:ascii="Times New Roman" w:hAnsi="Times New Roman" w:cs="Times New Roman"/>
        </w:rPr>
        <w:t>can be difficult to diagnose clinically</w:t>
      </w:r>
      <w:r w:rsidR="00432BB9">
        <w:rPr>
          <w:rFonts w:ascii="Times New Roman" w:hAnsi="Times New Roman" w:cs="Times New Roman"/>
        </w:rPr>
        <w:t xml:space="preserve"> and </w:t>
      </w:r>
      <w:r w:rsidR="00F641C7">
        <w:rPr>
          <w:rFonts w:ascii="Times New Roman" w:hAnsi="Times New Roman" w:cs="Times New Roman"/>
        </w:rPr>
        <w:t xml:space="preserve">if left untreated can present as sudden cardiac death (SCD) with few or subtle preceding symptoms. </w:t>
      </w:r>
      <w:r w:rsidR="00350D76">
        <w:rPr>
          <w:rFonts w:ascii="Times New Roman" w:hAnsi="Times New Roman" w:cs="Times New Roman"/>
        </w:rPr>
        <w:t>True</w:t>
      </w:r>
      <w:r w:rsidR="00F641C7">
        <w:rPr>
          <w:rFonts w:ascii="Times New Roman" w:hAnsi="Times New Roman" w:cs="Times New Roman"/>
        </w:rPr>
        <w:t xml:space="preserve"> incidence of endocarditis related to SCD is unknown. </w:t>
      </w:r>
      <w:r w:rsidR="00AA4155">
        <w:rPr>
          <w:rFonts w:ascii="Times New Roman" w:hAnsi="Times New Roman" w:cs="Times New Roman"/>
        </w:rPr>
        <w:t xml:space="preserve"> </w:t>
      </w:r>
    </w:p>
    <w:p w14:paraId="06E67988" w14:textId="1F00F186" w:rsidR="00187AAD" w:rsidRPr="00187AAD" w:rsidRDefault="00187AAD" w:rsidP="009168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Methods: </w:t>
      </w:r>
      <w:r w:rsidR="00F641C7">
        <w:rPr>
          <w:rFonts w:ascii="Times New Roman" w:hAnsi="Times New Roman" w:cs="Times New Roman"/>
        </w:rPr>
        <w:t>Retrospective analysis of our national</w:t>
      </w:r>
      <w:r>
        <w:rPr>
          <w:rFonts w:ascii="Times New Roman" w:hAnsi="Times New Roman" w:cs="Times New Roman"/>
        </w:rPr>
        <w:t xml:space="preserve"> database of 6000 cases </w:t>
      </w:r>
      <w:r w:rsidR="009F45CB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="00520F68">
        <w:rPr>
          <w:rFonts w:ascii="Times New Roman" w:hAnsi="Times New Roman" w:cs="Times New Roman"/>
        </w:rPr>
        <w:t>SCD</w:t>
      </w:r>
      <w:r w:rsidR="00413B69">
        <w:rPr>
          <w:rFonts w:ascii="Times New Roman" w:hAnsi="Times New Roman" w:cs="Times New Roman"/>
        </w:rPr>
        <w:t>, 1994-2018,</w:t>
      </w:r>
      <w:r w:rsidR="009F45CB">
        <w:rPr>
          <w:rFonts w:ascii="Times New Roman" w:hAnsi="Times New Roman" w:cs="Times New Roman"/>
        </w:rPr>
        <w:t xml:space="preserve"> </w:t>
      </w:r>
      <w:r w:rsidR="00FF489F">
        <w:rPr>
          <w:rFonts w:ascii="Times New Roman" w:hAnsi="Times New Roman" w:cs="Times New Roman"/>
        </w:rPr>
        <w:t>for</w:t>
      </w:r>
      <w:r w:rsidR="009F45CB">
        <w:rPr>
          <w:rFonts w:ascii="Times New Roman" w:hAnsi="Times New Roman" w:cs="Times New Roman"/>
        </w:rPr>
        <w:t xml:space="preserve"> </w:t>
      </w:r>
      <w:r w:rsidR="00520F68">
        <w:rPr>
          <w:rFonts w:ascii="Times New Roman" w:hAnsi="Times New Roman" w:cs="Times New Roman"/>
        </w:rPr>
        <w:t>“</w:t>
      </w:r>
      <w:r w:rsidR="009F45CB">
        <w:rPr>
          <w:rFonts w:ascii="Times New Roman" w:hAnsi="Times New Roman" w:cs="Times New Roman"/>
        </w:rPr>
        <w:t>endocarditis</w:t>
      </w:r>
      <w:r w:rsidR="00520F68">
        <w:rPr>
          <w:rFonts w:ascii="Times New Roman" w:hAnsi="Times New Roman" w:cs="Times New Roman"/>
        </w:rPr>
        <w:t>”</w:t>
      </w:r>
      <w:r w:rsidR="00350D76">
        <w:rPr>
          <w:rFonts w:ascii="Times New Roman" w:hAnsi="Times New Roman" w:cs="Times New Roman"/>
        </w:rPr>
        <w:t xml:space="preserve"> as</w:t>
      </w:r>
      <w:r w:rsidR="009F45CB">
        <w:rPr>
          <w:rFonts w:ascii="Times New Roman" w:hAnsi="Times New Roman" w:cs="Times New Roman"/>
        </w:rPr>
        <w:t xml:space="preserve"> cause of death.</w:t>
      </w:r>
    </w:p>
    <w:p w14:paraId="7F6AFCD2" w14:textId="260C1B27" w:rsidR="00187AAD" w:rsidRPr="009F45CB" w:rsidRDefault="00187AAD" w:rsidP="009168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Results:</w:t>
      </w:r>
      <w:r w:rsidR="009F45CB">
        <w:rPr>
          <w:rFonts w:ascii="Times New Roman" w:hAnsi="Times New Roman" w:cs="Times New Roman"/>
          <w:b/>
        </w:rPr>
        <w:t xml:space="preserve"> </w:t>
      </w:r>
      <w:r w:rsidR="00350D76">
        <w:rPr>
          <w:rFonts w:ascii="Times New Roman" w:hAnsi="Times New Roman" w:cs="Times New Roman"/>
        </w:rPr>
        <w:t>Of</w:t>
      </w:r>
      <w:r w:rsidR="009F45CB">
        <w:rPr>
          <w:rFonts w:ascii="Times New Roman" w:hAnsi="Times New Roman" w:cs="Times New Roman"/>
        </w:rPr>
        <w:t xml:space="preserve"> 21</w:t>
      </w:r>
      <w:r w:rsidR="00520F68">
        <w:rPr>
          <w:rFonts w:ascii="Times New Roman" w:hAnsi="Times New Roman" w:cs="Times New Roman"/>
        </w:rPr>
        <w:t xml:space="preserve"> cases</w:t>
      </w:r>
      <w:r w:rsidR="0093492F">
        <w:rPr>
          <w:rFonts w:ascii="Times New Roman" w:hAnsi="Times New Roman" w:cs="Times New Roman"/>
        </w:rPr>
        <w:t xml:space="preserve"> (0.35%</w:t>
      </w:r>
      <w:r w:rsidR="00432BB9">
        <w:rPr>
          <w:rFonts w:ascii="Times New Roman" w:hAnsi="Times New Roman" w:cs="Times New Roman"/>
        </w:rPr>
        <w:t xml:space="preserve"> of total)</w:t>
      </w:r>
      <w:r w:rsidR="009F45CB">
        <w:rPr>
          <w:rFonts w:ascii="Times New Roman" w:hAnsi="Times New Roman" w:cs="Times New Roman"/>
        </w:rPr>
        <w:t>, 14</w:t>
      </w:r>
      <w:r w:rsidR="00520F68">
        <w:rPr>
          <w:rFonts w:ascii="Times New Roman" w:hAnsi="Times New Roman" w:cs="Times New Roman"/>
        </w:rPr>
        <w:t>(6</w:t>
      </w:r>
      <w:r w:rsidR="00C27D9D">
        <w:rPr>
          <w:rFonts w:ascii="Times New Roman" w:hAnsi="Times New Roman" w:cs="Times New Roman"/>
        </w:rPr>
        <w:t>7%)</w:t>
      </w:r>
      <w:r w:rsidR="009F45CB">
        <w:rPr>
          <w:rFonts w:ascii="Times New Roman" w:hAnsi="Times New Roman" w:cs="Times New Roman"/>
        </w:rPr>
        <w:t xml:space="preserve"> </w:t>
      </w:r>
      <w:r w:rsidR="00D4101A">
        <w:rPr>
          <w:rFonts w:ascii="Times New Roman" w:hAnsi="Times New Roman" w:cs="Times New Roman"/>
        </w:rPr>
        <w:t>were male</w:t>
      </w:r>
      <w:r w:rsidR="00F9431C">
        <w:rPr>
          <w:rFonts w:ascii="Times New Roman" w:hAnsi="Times New Roman" w:cs="Times New Roman"/>
        </w:rPr>
        <w:t xml:space="preserve"> </w:t>
      </w:r>
      <w:r w:rsidR="009F45CB">
        <w:rPr>
          <w:rFonts w:ascii="Times New Roman" w:hAnsi="Times New Roman" w:cs="Times New Roman"/>
        </w:rPr>
        <w:t xml:space="preserve">and </w:t>
      </w:r>
      <w:r w:rsidR="00520F68">
        <w:rPr>
          <w:rFonts w:ascii="Times New Roman" w:hAnsi="Times New Roman" w:cs="Times New Roman"/>
        </w:rPr>
        <w:t>mean</w:t>
      </w:r>
      <w:r w:rsidR="009F45CB">
        <w:rPr>
          <w:rFonts w:ascii="Times New Roman" w:hAnsi="Times New Roman" w:cs="Times New Roman"/>
        </w:rPr>
        <w:t xml:space="preserve"> age was 32.6 </w:t>
      </w:r>
      <w:r w:rsidR="00520F68">
        <w:rPr>
          <w:rFonts w:ascii="Times New Roman" w:hAnsi="Times New Roman" w:cs="Times New Roman"/>
        </w:rPr>
        <w:t xml:space="preserve">± </w:t>
      </w:r>
      <w:r w:rsidR="009F45CB">
        <w:rPr>
          <w:rFonts w:ascii="Times New Roman" w:hAnsi="Times New Roman" w:cs="Times New Roman"/>
        </w:rPr>
        <w:t>16.0</w:t>
      </w:r>
      <w:r w:rsidR="00520F68">
        <w:rPr>
          <w:rFonts w:ascii="Times New Roman" w:hAnsi="Times New Roman" w:cs="Times New Roman"/>
        </w:rPr>
        <w:t xml:space="preserve"> years</w:t>
      </w:r>
      <w:r w:rsidR="009F45CB">
        <w:rPr>
          <w:rFonts w:ascii="Times New Roman" w:hAnsi="Times New Roman" w:cs="Times New Roman"/>
        </w:rPr>
        <w:t>.</w:t>
      </w:r>
      <w:r w:rsidR="0023694A">
        <w:rPr>
          <w:rFonts w:ascii="Times New Roman" w:hAnsi="Times New Roman" w:cs="Times New Roman"/>
        </w:rPr>
        <w:t xml:space="preserve"> </w:t>
      </w:r>
      <w:r w:rsidR="00E3595D">
        <w:rPr>
          <w:rFonts w:ascii="Times New Roman" w:hAnsi="Times New Roman" w:cs="Times New Roman"/>
        </w:rPr>
        <w:t>Post-mortem examination showed the aortic val</w:t>
      </w:r>
      <w:r w:rsidR="00432BB9">
        <w:rPr>
          <w:rFonts w:ascii="Times New Roman" w:hAnsi="Times New Roman" w:cs="Times New Roman"/>
        </w:rPr>
        <w:t>ve (AV) was affected in 12(57%)</w:t>
      </w:r>
      <w:r w:rsidR="00E3595D">
        <w:rPr>
          <w:rFonts w:ascii="Times New Roman" w:hAnsi="Times New Roman" w:cs="Times New Roman"/>
        </w:rPr>
        <w:t xml:space="preserve">, mitral in 5(24%), tricuspid in 3(14%) and pulmonary in 1(4.8%). 2(9.5%) were not valvular, both affecting </w:t>
      </w:r>
      <w:r w:rsidR="00A404F9">
        <w:rPr>
          <w:rFonts w:ascii="Times New Roman" w:hAnsi="Times New Roman" w:cs="Times New Roman"/>
        </w:rPr>
        <w:t>graft</w:t>
      </w:r>
      <w:r w:rsidR="00356777">
        <w:rPr>
          <w:rFonts w:ascii="Times New Roman" w:hAnsi="Times New Roman" w:cs="Times New Roman"/>
        </w:rPr>
        <w:t xml:space="preserve"> repairs of the greater vessels</w:t>
      </w:r>
      <w:r w:rsidR="00A404F9">
        <w:rPr>
          <w:rFonts w:ascii="Times New Roman" w:hAnsi="Times New Roman" w:cs="Times New Roman"/>
        </w:rPr>
        <w:t>.</w:t>
      </w:r>
      <w:r w:rsidR="009068A5">
        <w:rPr>
          <w:rFonts w:ascii="Times New Roman" w:hAnsi="Times New Roman" w:cs="Times New Roman"/>
        </w:rPr>
        <w:t xml:space="preserve"> 5(24%) had </w:t>
      </w:r>
      <w:r w:rsidR="00432BB9">
        <w:rPr>
          <w:rFonts w:ascii="Times New Roman" w:hAnsi="Times New Roman" w:cs="Times New Roman"/>
        </w:rPr>
        <w:t xml:space="preserve">coronary artery septic </w:t>
      </w:r>
      <w:r w:rsidR="009068A5">
        <w:rPr>
          <w:rFonts w:ascii="Times New Roman" w:hAnsi="Times New Roman" w:cs="Times New Roman"/>
        </w:rPr>
        <w:t>emboli and infarction</w:t>
      </w:r>
      <w:r w:rsidR="00E3595D">
        <w:rPr>
          <w:rFonts w:ascii="Times New Roman" w:hAnsi="Times New Roman" w:cs="Times New Roman"/>
        </w:rPr>
        <w:t>.  Twelve (57%) had an identifiable valve abnormality</w:t>
      </w:r>
      <w:r w:rsidR="00432BB9">
        <w:rPr>
          <w:rFonts w:ascii="Times New Roman" w:hAnsi="Times New Roman" w:cs="Times New Roman"/>
        </w:rPr>
        <w:t xml:space="preserve">, prosthetic valve or previous </w:t>
      </w:r>
      <w:r w:rsidR="00E3595D">
        <w:rPr>
          <w:rFonts w:ascii="Times New Roman" w:hAnsi="Times New Roman" w:cs="Times New Roman"/>
        </w:rPr>
        <w:t>valve operation</w:t>
      </w:r>
      <w:r w:rsidR="00432BB9">
        <w:rPr>
          <w:rFonts w:ascii="Times New Roman" w:hAnsi="Times New Roman" w:cs="Times New Roman"/>
        </w:rPr>
        <w:t xml:space="preserve">, </w:t>
      </w:r>
      <w:r w:rsidR="00350D76">
        <w:rPr>
          <w:rFonts w:ascii="Times New Roman" w:hAnsi="Times New Roman" w:cs="Times New Roman"/>
        </w:rPr>
        <w:t>the most common being</w:t>
      </w:r>
      <w:r w:rsidR="00E3595D">
        <w:rPr>
          <w:rFonts w:ascii="Times New Roman" w:hAnsi="Times New Roman" w:cs="Times New Roman"/>
        </w:rPr>
        <w:t xml:space="preserve"> bicuspid AV (</w:t>
      </w:r>
      <w:r w:rsidR="006C7F66">
        <w:rPr>
          <w:rFonts w:ascii="Times New Roman" w:hAnsi="Times New Roman" w:cs="Times New Roman"/>
        </w:rPr>
        <w:t>6/</w:t>
      </w:r>
      <w:r w:rsidR="00E3595D">
        <w:rPr>
          <w:rFonts w:ascii="Times New Roman" w:hAnsi="Times New Roman" w:cs="Times New Roman"/>
        </w:rPr>
        <w:t>50%).</w:t>
      </w:r>
      <w:r w:rsidR="00432BB9">
        <w:rPr>
          <w:rFonts w:ascii="Times New Roman" w:hAnsi="Times New Roman" w:cs="Times New Roman"/>
        </w:rPr>
        <w:t xml:space="preserve"> 12(57%) had </w:t>
      </w:r>
      <w:r w:rsidR="00350D76">
        <w:rPr>
          <w:rFonts w:ascii="Times New Roman" w:hAnsi="Times New Roman" w:cs="Times New Roman"/>
        </w:rPr>
        <w:t xml:space="preserve">prior </w:t>
      </w:r>
      <w:r w:rsidR="00432BB9">
        <w:rPr>
          <w:rFonts w:ascii="Times New Roman" w:hAnsi="Times New Roman" w:cs="Times New Roman"/>
        </w:rPr>
        <w:t>symptoms but o</w:t>
      </w:r>
      <w:r w:rsidR="00E3595D">
        <w:rPr>
          <w:rFonts w:ascii="Times New Roman" w:hAnsi="Times New Roman" w:cs="Times New Roman"/>
        </w:rPr>
        <w:t xml:space="preserve">nly seven (33%) had </w:t>
      </w:r>
      <w:r w:rsidR="00350D76">
        <w:rPr>
          <w:rFonts w:ascii="Times New Roman" w:hAnsi="Times New Roman" w:cs="Times New Roman"/>
        </w:rPr>
        <w:t>endocarditis</w:t>
      </w:r>
      <w:r w:rsidR="00A404F9">
        <w:rPr>
          <w:rFonts w:ascii="Times New Roman" w:hAnsi="Times New Roman" w:cs="Times New Roman"/>
        </w:rPr>
        <w:t xml:space="preserve"> diagnosed</w:t>
      </w:r>
      <w:r w:rsidR="00E3595D">
        <w:rPr>
          <w:rFonts w:ascii="Times New Roman" w:hAnsi="Times New Roman" w:cs="Times New Roman"/>
        </w:rPr>
        <w:t xml:space="preserve"> in life</w:t>
      </w:r>
      <w:r w:rsidR="00432BB9">
        <w:rPr>
          <w:rFonts w:ascii="Times New Roman" w:hAnsi="Times New Roman" w:cs="Times New Roman"/>
        </w:rPr>
        <w:t xml:space="preserve">. Vegetations </w:t>
      </w:r>
      <w:r w:rsidR="00350D76">
        <w:rPr>
          <w:rFonts w:ascii="Times New Roman" w:hAnsi="Times New Roman" w:cs="Times New Roman"/>
        </w:rPr>
        <w:t>ranged from small easily-</w:t>
      </w:r>
      <w:r w:rsidR="00432BB9">
        <w:rPr>
          <w:rFonts w:ascii="Times New Roman" w:hAnsi="Times New Roman" w:cs="Times New Roman"/>
        </w:rPr>
        <w:t>missed irregularities to large</w:t>
      </w:r>
      <w:r w:rsidR="00350D76">
        <w:rPr>
          <w:rFonts w:ascii="Times New Roman" w:hAnsi="Times New Roman" w:cs="Times New Roman"/>
        </w:rPr>
        <w:t xml:space="preserve"> and fungating.</w:t>
      </w:r>
    </w:p>
    <w:p w14:paraId="22E38658" w14:textId="04A60CCC" w:rsidR="004F2D57" w:rsidRDefault="00187AAD" w:rsidP="009168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Conclusion:</w:t>
      </w:r>
      <w:r w:rsidR="00AA4155">
        <w:rPr>
          <w:rFonts w:ascii="Times New Roman" w:hAnsi="Times New Roman" w:cs="Times New Roman"/>
          <w:b/>
        </w:rPr>
        <w:t xml:space="preserve"> </w:t>
      </w:r>
      <w:r w:rsidR="00AA4155">
        <w:rPr>
          <w:rFonts w:ascii="Times New Roman" w:hAnsi="Times New Roman" w:cs="Times New Roman"/>
        </w:rPr>
        <w:t xml:space="preserve">This study </w:t>
      </w:r>
      <w:r w:rsidR="0093492F">
        <w:rPr>
          <w:rFonts w:ascii="Times New Roman" w:hAnsi="Times New Roman" w:cs="Times New Roman"/>
        </w:rPr>
        <w:t>highlights that altho</w:t>
      </w:r>
      <w:r w:rsidR="00F9431C">
        <w:rPr>
          <w:rFonts w:ascii="Times New Roman" w:hAnsi="Times New Roman" w:cs="Times New Roman"/>
        </w:rPr>
        <w:t xml:space="preserve">ugh rare, </w:t>
      </w:r>
      <w:r w:rsidR="00432BB9">
        <w:rPr>
          <w:rFonts w:ascii="Times New Roman" w:hAnsi="Times New Roman" w:cs="Times New Roman"/>
        </w:rPr>
        <w:t xml:space="preserve">endocarditis </w:t>
      </w:r>
      <w:r w:rsidR="0093492F">
        <w:rPr>
          <w:rFonts w:ascii="Times New Roman" w:hAnsi="Times New Roman" w:cs="Times New Roman"/>
        </w:rPr>
        <w:t xml:space="preserve">is an important cause of SCD in those with valvular disease and/or previous </w:t>
      </w:r>
      <w:r w:rsidR="00432BB9">
        <w:rPr>
          <w:rFonts w:ascii="Times New Roman" w:hAnsi="Times New Roman" w:cs="Times New Roman"/>
        </w:rPr>
        <w:t xml:space="preserve">valve </w:t>
      </w:r>
      <w:r w:rsidR="0093492F">
        <w:rPr>
          <w:rFonts w:ascii="Times New Roman" w:hAnsi="Times New Roman" w:cs="Times New Roman"/>
        </w:rPr>
        <w:t xml:space="preserve">surgery. Preceding symptoms </w:t>
      </w:r>
      <w:r w:rsidR="00432BB9">
        <w:rPr>
          <w:rFonts w:ascii="Times New Roman" w:hAnsi="Times New Roman" w:cs="Times New Roman"/>
        </w:rPr>
        <w:t xml:space="preserve">can be </w:t>
      </w:r>
      <w:r w:rsidR="0093492F">
        <w:rPr>
          <w:rFonts w:ascii="Times New Roman" w:hAnsi="Times New Roman" w:cs="Times New Roman"/>
        </w:rPr>
        <w:t xml:space="preserve">vague, and most </w:t>
      </w:r>
      <w:r w:rsidR="001F163D">
        <w:rPr>
          <w:rFonts w:ascii="Times New Roman" w:hAnsi="Times New Roman" w:cs="Times New Roman"/>
        </w:rPr>
        <w:t xml:space="preserve">individuals </w:t>
      </w:r>
      <w:r w:rsidR="0093492F">
        <w:rPr>
          <w:rFonts w:ascii="Times New Roman" w:hAnsi="Times New Roman" w:cs="Times New Roman"/>
        </w:rPr>
        <w:t>are not diagnosed during life</w:t>
      </w:r>
      <w:r w:rsidR="00F9431C">
        <w:rPr>
          <w:rFonts w:ascii="Times New Roman" w:hAnsi="Times New Roman" w:cs="Times New Roman"/>
        </w:rPr>
        <w:t>.</w:t>
      </w:r>
      <w:r w:rsidR="0093492F">
        <w:rPr>
          <w:rFonts w:ascii="Times New Roman" w:hAnsi="Times New Roman" w:cs="Times New Roman"/>
        </w:rPr>
        <w:t xml:space="preserve"> The absence of a pre-mortem diagnosis in almost 70% of our cohort highlights the need for </w:t>
      </w:r>
      <w:r w:rsidR="00A404F9">
        <w:rPr>
          <w:rFonts w:ascii="Times New Roman" w:hAnsi="Times New Roman" w:cs="Times New Roman"/>
        </w:rPr>
        <w:t>through macroscopic pathological</w:t>
      </w:r>
      <w:r w:rsidR="0093492F">
        <w:rPr>
          <w:rFonts w:ascii="Times New Roman" w:hAnsi="Times New Roman" w:cs="Times New Roman"/>
        </w:rPr>
        <w:t xml:space="preserve"> examination of the </w:t>
      </w:r>
      <w:r w:rsidR="00F9431C">
        <w:rPr>
          <w:rFonts w:ascii="Times New Roman" w:hAnsi="Times New Roman" w:cs="Times New Roman"/>
        </w:rPr>
        <w:t xml:space="preserve">heart and </w:t>
      </w:r>
      <w:r w:rsidR="0093492F">
        <w:rPr>
          <w:rFonts w:ascii="Times New Roman" w:hAnsi="Times New Roman" w:cs="Times New Roman"/>
        </w:rPr>
        <w:t xml:space="preserve">cardiac valves. </w:t>
      </w:r>
      <w:r w:rsidR="00432BB9">
        <w:rPr>
          <w:rFonts w:ascii="Times New Roman" w:hAnsi="Times New Roman" w:cs="Times New Roman"/>
        </w:rPr>
        <w:t>The gross appearance of vegetations can vary widely and lesions can be missed at autopsy.</w:t>
      </w:r>
    </w:p>
    <w:p w14:paraId="646B9FF3" w14:textId="7F749979" w:rsidR="00E03F0D" w:rsidRDefault="00E03F0D" w:rsidP="009168BA">
      <w:pPr>
        <w:jc w:val="both"/>
        <w:rPr>
          <w:rFonts w:ascii="Times New Roman" w:hAnsi="Times New Roman" w:cs="Times New Roman"/>
        </w:rPr>
      </w:pPr>
    </w:p>
    <w:p w14:paraId="7F453D8A" w14:textId="1617B284" w:rsidR="0042344B" w:rsidRDefault="0042344B" w:rsidP="009168BA">
      <w:pPr>
        <w:jc w:val="both"/>
        <w:rPr>
          <w:rFonts w:ascii="Times New Roman" w:hAnsi="Times New Roman" w:cs="Times New Roman"/>
        </w:rPr>
      </w:pPr>
    </w:p>
    <w:p w14:paraId="6ECBA8CD" w14:textId="77777777" w:rsidR="0042344B" w:rsidRDefault="0042344B" w:rsidP="009168BA">
      <w:pPr>
        <w:jc w:val="both"/>
        <w:rPr>
          <w:rFonts w:ascii="Times New Roman" w:hAnsi="Times New Roman" w:cs="Times New Roman"/>
        </w:rPr>
      </w:pPr>
    </w:p>
    <w:p w14:paraId="7E37D6AC" w14:textId="77777777" w:rsidR="0042344B" w:rsidRDefault="0042344B" w:rsidP="009168BA">
      <w:pPr>
        <w:jc w:val="both"/>
        <w:rPr>
          <w:rFonts w:ascii="Times New Roman" w:hAnsi="Times New Roman" w:cs="Times New Roman"/>
        </w:rPr>
      </w:pPr>
    </w:p>
    <w:p w14:paraId="602739CC" w14:textId="77777777" w:rsidR="0042344B" w:rsidRDefault="0042344B" w:rsidP="009168BA">
      <w:pPr>
        <w:jc w:val="both"/>
        <w:rPr>
          <w:rFonts w:ascii="Times New Roman" w:hAnsi="Times New Roman" w:cs="Times New Roman"/>
        </w:rPr>
      </w:pPr>
    </w:p>
    <w:p w14:paraId="51BB1F38" w14:textId="77777777" w:rsidR="0042344B" w:rsidRDefault="0042344B" w:rsidP="009168BA">
      <w:pPr>
        <w:jc w:val="both"/>
        <w:rPr>
          <w:rFonts w:ascii="Times New Roman" w:hAnsi="Times New Roman" w:cs="Times New Roman"/>
        </w:rPr>
      </w:pPr>
    </w:p>
    <w:p w14:paraId="476941E9" w14:textId="77777777" w:rsidR="0042344B" w:rsidRDefault="0042344B" w:rsidP="009168BA">
      <w:pPr>
        <w:jc w:val="both"/>
        <w:rPr>
          <w:rFonts w:ascii="Times New Roman" w:hAnsi="Times New Roman" w:cs="Times New Roman"/>
        </w:rPr>
      </w:pPr>
    </w:p>
    <w:p w14:paraId="2B5FCC2F" w14:textId="77777777" w:rsidR="0042344B" w:rsidRDefault="0042344B" w:rsidP="009168BA">
      <w:pPr>
        <w:jc w:val="both"/>
        <w:rPr>
          <w:rFonts w:ascii="Times New Roman" w:hAnsi="Times New Roman" w:cs="Times New Roman"/>
        </w:rPr>
      </w:pPr>
    </w:p>
    <w:p w14:paraId="63B76B56" w14:textId="77777777" w:rsidR="0042344B" w:rsidRDefault="0042344B" w:rsidP="009168BA">
      <w:pPr>
        <w:jc w:val="both"/>
        <w:rPr>
          <w:rFonts w:ascii="Times New Roman" w:hAnsi="Times New Roman" w:cs="Times New Roman"/>
        </w:rPr>
      </w:pPr>
    </w:p>
    <w:p w14:paraId="19C2EE87" w14:textId="77777777" w:rsidR="0042344B" w:rsidRDefault="0042344B" w:rsidP="009168BA">
      <w:pPr>
        <w:jc w:val="both"/>
        <w:rPr>
          <w:rFonts w:ascii="Times New Roman" w:hAnsi="Times New Roman" w:cs="Times New Roman"/>
        </w:rPr>
      </w:pPr>
    </w:p>
    <w:p w14:paraId="463B2F8D" w14:textId="77777777" w:rsidR="0042344B" w:rsidRDefault="0042344B" w:rsidP="009168BA">
      <w:pPr>
        <w:jc w:val="both"/>
        <w:rPr>
          <w:rFonts w:ascii="Times New Roman" w:hAnsi="Times New Roman" w:cs="Times New Roman"/>
        </w:rPr>
      </w:pPr>
    </w:p>
    <w:p w14:paraId="05C1D593" w14:textId="77777777" w:rsidR="0042344B" w:rsidRDefault="0042344B" w:rsidP="009168BA">
      <w:pPr>
        <w:jc w:val="both"/>
        <w:rPr>
          <w:rFonts w:ascii="Times New Roman" w:hAnsi="Times New Roman" w:cs="Times New Roman"/>
        </w:rPr>
      </w:pPr>
    </w:p>
    <w:p w14:paraId="6737F207" w14:textId="77777777" w:rsidR="0042344B" w:rsidRDefault="0042344B" w:rsidP="009168BA">
      <w:pPr>
        <w:jc w:val="both"/>
        <w:rPr>
          <w:rFonts w:ascii="Times New Roman" w:hAnsi="Times New Roman" w:cs="Times New Roman"/>
        </w:rPr>
      </w:pPr>
    </w:p>
    <w:p w14:paraId="56C4B6AD" w14:textId="77777777" w:rsidR="0042344B" w:rsidRDefault="0042344B" w:rsidP="009168BA">
      <w:pPr>
        <w:jc w:val="both"/>
        <w:rPr>
          <w:rFonts w:ascii="Times New Roman" w:hAnsi="Times New Roman" w:cs="Times New Roman"/>
        </w:rPr>
      </w:pPr>
    </w:p>
    <w:p w14:paraId="7990DB1A" w14:textId="77777777" w:rsidR="0042344B" w:rsidRDefault="0042344B" w:rsidP="009168BA">
      <w:pPr>
        <w:jc w:val="both"/>
        <w:rPr>
          <w:rFonts w:ascii="Times New Roman" w:hAnsi="Times New Roman" w:cs="Times New Roman"/>
        </w:rPr>
      </w:pPr>
    </w:p>
    <w:p w14:paraId="3CF86A9B" w14:textId="77777777" w:rsidR="0042344B" w:rsidRDefault="0042344B" w:rsidP="009168BA">
      <w:pPr>
        <w:jc w:val="both"/>
        <w:rPr>
          <w:rFonts w:ascii="Times New Roman" w:hAnsi="Times New Roman" w:cs="Times New Roman"/>
        </w:rPr>
      </w:pPr>
    </w:p>
    <w:p w14:paraId="24AAA662" w14:textId="77777777" w:rsidR="0042344B" w:rsidRDefault="0042344B" w:rsidP="009168BA">
      <w:pPr>
        <w:jc w:val="both"/>
        <w:rPr>
          <w:rFonts w:ascii="Times New Roman" w:hAnsi="Times New Roman" w:cs="Times New Roman"/>
        </w:rPr>
      </w:pPr>
    </w:p>
    <w:p w14:paraId="7E4E361F" w14:textId="77777777" w:rsidR="0042344B" w:rsidRDefault="0042344B" w:rsidP="009168BA">
      <w:pPr>
        <w:jc w:val="both"/>
        <w:rPr>
          <w:rFonts w:ascii="Times New Roman" w:hAnsi="Times New Roman" w:cs="Times New Roman"/>
        </w:rPr>
      </w:pPr>
    </w:p>
    <w:p w14:paraId="740BCF40" w14:textId="19E0A077" w:rsidR="00520F68" w:rsidRDefault="00520F68" w:rsidP="00520F68">
      <w:pPr>
        <w:jc w:val="both"/>
        <w:rPr>
          <w:rFonts w:ascii="Times New Roman" w:hAnsi="Times New Roman" w:cs="Times New Roman"/>
        </w:rPr>
      </w:pPr>
    </w:p>
    <w:p w14:paraId="041AB8FF" w14:textId="77777777" w:rsidR="00520F68" w:rsidRPr="00AA4155" w:rsidRDefault="00520F68" w:rsidP="00520F68">
      <w:pPr>
        <w:jc w:val="both"/>
        <w:rPr>
          <w:rFonts w:ascii="Times New Roman" w:hAnsi="Times New Roman" w:cs="Times New Roman"/>
        </w:rPr>
      </w:pPr>
    </w:p>
    <w:p w14:paraId="4C01E32A" w14:textId="53CF040C" w:rsidR="00E03F0D" w:rsidRPr="00AA4155" w:rsidRDefault="00E03F0D" w:rsidP="009168BA">
      <w:pPr>
        <w:jc w:val="both"/>
        <w:rPr>
          <w:rFonts w:ascii="Times New Roman" w:hAnsi="Times New Roman" w:cs="Times New Roman"/>
        </w:rPr>
      </w:pPr>
    </w:p>
    <w:sectPr w:rsidR="00E03F0D" w:rsidRPr="00AA4155" w:rsidSect="00334F3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E8566" w14:textId="77777777" w:rsidR="008D3C22" w:rsidRDefault="008D3C22" w:rsidP="009F45CB">
      <w:r>
        <w:separator/>
      </w:r>
    </w:p>
  </w:endnote>
  <w:endnote w:type="continuationSeparator" w:id="0">
    <w:p w14:paraId="63C6D52B" w14:textId="77777777" w:rsidR="008D3C22" w:rsidRDefault="008D3C22" w:rsidP="009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2B93B" w14:textId="77777777" w:rsidR="008D3C22" w:rsidRDefault="008D3C22" w:rsidP="009F45CB">
      <w:r>
        <w:separator/>
      </w:r>
    </w:p>
  </w:footnote>
  <w:footnote w:type="continuationSeparator" w:id="0">
    <w:p w14:paraId="2EC5F4E6" w14:textId="77777777" w:rsidR="008D3C22" w:rsidRDefault="008D3C22" w:rsidP="009F4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DAA8F" w14:textId="4F210944" w:rsidR="009F45CB" w:rsidRDefault="009F45CB">
    <w:pPr>
      <w:pStyle w:val="Header"/>
    </w:pPr>
    <w:r>
      <w:t>Path Soc July Meeting Abstract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20"/>
    <w:rsid w:val="00044CF7"/>
    <w:rsid w:val="00084899"/>
    <w:rsid w:val="001414C5"/>
    <w:rsid w:val="001424FB"/>
    <w:rsid w:val="00187AAD"/>
    <w:rsid w:val="00192ACD"/>
    <w:rsid w:val="00195DBC"/>
    <w:rsid w:val="001F163D"/>
    <w:rsid w:val="0023694A"/>
    <w:rsid w:val="002C630E"/>
    <w:rsid w:val="00305EB8"/>
    <w:rsid w:val="00334F33"/>
    <w:rsid w:val="00350D76"/>
    <w:rsid w:val="00356777"/>
    <w:rsid w:val="00375CC0"/>
    <w:rsid w:val="00413B69"/>
    <w:rsid w:val="004224AE"/>
    <w:rsid w:val="0042344B"/>
    <w:rsid w:val="00432BB9"/>
    <w:rsid w:val="004F219E"/>
    <w:rsid w:val="004F2D57"/>
    <w:rsid w:val="00520F68"/>
    <w:rsid w:val="00546ED8"/>
    <w:rsid w:val="00580717"/>
    <w:rsid w:val="005F49B5"/>
    <w:rsid w:val="006C7F66"/>
    <w:rsid w:val="006F7320"/>
    <w:rsid w:val="00797B40"/>
    <w:rsid w:val="0086778B"/>
    <w:rsid w:val="00881371"/>
    <w:rsid w:val="008D3C22"/>
    <w:rsid w:val="009068A5"/>
    <w:rsid w:val="009168BA"/>
    <w:rsid w:val="0093492F"/>
    <w:rsid w:val="00940D64"/>
    <w:rsid w:val="009C3F0A"/>
    <w:rsid w:val="009F45CB"/>
    <w:rsid w:val="00A04029"/>
    <w:rsid w:val="00A404F9"/>
    <w:rsid w:val="00AA0D20"/>
    <w:rsid w:val="00AA4155"/>
    <w:rsid w:val="00C27D9D"/>
    <w:rsid w:val="00D36170"/>
    <w:rsid w:val="00D4101A"/>
    <w:rsid w:val="00E01AC7"/>
    <w:rsid w:val="00E03F0D"/>
    <w:rsid w:val="00E3595D"/>
    <w:rsid w:val="00F24E7B"/>
    <w:rsid w:val="00F641C7"/>
    <w:rsid w:val="00F9431C"/>
    <w:rsid w:val="00FD12A5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80A2"/>
  <w14:defaultImageDpi w14:val="32767"/>
  <w15:chartTrackingRefBased/>
  <w15:docId w15:val="{8BBFD8EC-EAF4-FA4A-A9E7-348A94C6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5CB"/>
  </w:style>
  <w:style w:type="paragraph" w:styleId="Footer">
    <w:name w:val="footer"/>
    <w:basedOn w:val="Normal"/>
    <w:link w:val="FooterChar"/>
    <w:uiPriority w:val="99"/>
    <w:unhideWhenUsed/>
    <w:rsid w:val="009F4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5CB"/>
  </w:style>
  <w:style w:type="paragraph" w:styleId="BalloonText">
    <w:name w:val="Balloon Text"/>
    <w:basedOn w:val="Normal"/>
    <w:link w:val="BalloonTextChar"/>
    <w:uiPriority w:val="99"/>
    <w:semiHidden/>
    <w:unhideWhenUsed/>
    <w:rsid w:val="00423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DEB307B28ED4C8F5693BE4D1BFA9E" ma:contentTypeVersion="7" ma:contentTypeDescription="Create a new document." ma:contentTypeScope="" ma:versionID="e585fc236b153e6cba0a38ab623cbbe0">
  <xsd:schema xmlns:xsd="http://www.w3.org/2001/XMLSchema" xmlns:xs="http://www.w3.org/2001/XMLSchema" xmlns:p="http://schemas.microsoft.com/office/2006/metadata/properties" xmlns:ns3="8241c171-2063-48fd-93f6-e9605d74aabf" targetNamespace="http://schemas.microsoft.com/office/2006/metadata/properties" ma:root="true" ma:fieldsID="6b804e6fb10768f905ea186469c225c3" ns3:_="">
    <xsd:import namespace="8241c171-2063-48fd-93f6-e9605d74a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1c171-2063-48fd-93f6-e9605d74a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3CD04-17FF-4A00-B0DB-E994FF085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1c171-2063-48fd-93f6-e9605d74a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B6583-4845-4CAC-80EB-D49A44ADC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99BBC-4F65-4587-93D3-9F6156F758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8241c171-2063-48fd-93f6-e9605d74aabf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6B1696B-B6A5-4AB6-A298-A8C7C9F7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and Angela Cooper</dc:creator>
  <cp:keywords/>
  <dc:description/>
  <cp:lastModifiedBy>Joseph Westaby</cp:lastModifiedBy>
  <cp:revision>2</cp:revision>
  <cp:lastPrinted>2019-03-08T10:56:00Z</cp:lastPrinted>
  <dcterms:created xsi:type="dcterms:W3CDTF">2019-10-03T13:03:00Z</dcterms:created>
  <dcterms:modified xsi:type="dcterms:W3CDTF">2019-10-03T13:03:00Z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0x010100DE0DEB307B28ED4C8F5693BE4D1BFA9E</vt:lpwstr>
  </property>
</Properties>
</file>